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9E8D" w14:textId="77777777" w:rsidR="00F128E5" w:rsidRPr="00AD7E29" w:rsidRDefault="00F128E5" w:rsidP="00672ABD">
      <w:pPr>
        <w:jc w:val="both"/>
        <w:rPr>
          <w:rFonts w:ascii="Helvetica" w:hAnsi="Helvetica" w:cs="Times"/>
          <w:b/>
          <w:bCs/>
          <w:sz w:val="40"/>
          <w:szCs w:val="40"/>
          <w:lang w:val="en-GB"/>
        </w:rPr>
      </w:pPr>
      <w:bookmarkStart w:id="0" w:name="_GoBack"/>
    </w:p>
    <w:p w14:paraId="33D92252" w14:textId="15B26BA7" w:rsidR="005378D9" w:rsidRPr="00AD7E29" w:rsidRDefault="005378D9" w:rsidP="00672ABD">
      <w:pPr>
        <w:jc w:val="both"/>
        <w:rPr>
          <w:rFonts w:ascii="Helvetica" w:hAnsi="Helvetica" w:cs="Times"/>
          <w:sz w:val="40"/>
          <w:szCs w:val="40"/>
          <w:lang w:val="en-GB"/>
        </w:rPr>
      </w:pPr>
      <w:r w:rsidRPr="00AD7E29">
        <w:rPr>
          <w:rFonts w:ascii="Helvetica" w:hAnsi="Helvetica" w:cs="Times"/>
          <w:b/>
          <w:bCs/>
          <w:sz w:val="40"/>
          <w:szCs w:val="40"/>
          <w:lang w:val="en-GB"/>
        </w:rPr>
        <w:t>Last modification:</w:t>
      </w:r>
      <w:r w:rsidRPr="00AD7E29">
        <w:rPr>
          <w:rFonts w:ascii="Helvetica" w:hAnsi="Helvetica" w:cs="Times"/>
          <w:sz w:val="40"/>
          <w:szCs w:val="40"/>
          <w:lang w:val="en-GB"/>
        </w:rPr>
        <w:t xml:space="preserve"> </w:t>
      </w:r>
      <w:r w:rsidR="000A36DE" w:rsidRPr="00AD7E29">
        <w:rPr>
          <w:rFonts w:ascii="Helvetica" w:hAnsi="Helvetica" w:cs="Times"/>
          <w:sz w:val="40"/>
          <w:szCs w:val="40"/>
          <w:lang w:val="en-GB"/>
        </w:rPr>
        <w:t>12</w:t>
      </w:r>
      <w:r w:rsidRPr="00AD7E29">
        <w:rPr>
          <w:rFonts w:ascii="Helvetica" w:hAnsi="Helvetica" w:cs="Times"/>
          <w:sz w:val="40"/>
          <w:szCs w:val="40"/>
          <w:lang w:val="en-GB"/>
        </w:rPr>
        <w:t>.</w:t>
      </w:r>
      <w:r w:rsidR="000A36DE" w:rsidRPr="00AD7E29">
        <w:rPr>
          <w:rFonts w:ascii="Helvetica" w:hAnsi="Helvetica" w:cs="Times"/>
          <w:sz w:val="40"/>
          <w:szCs w:val="40"/>
          <w:lang w:val="en-GB"/>
        </w:rPr>
        <w:t>02</w:t>
      </w:r>
      <w:r w:rsidRPr="00AD7E29">
        <w:rPr>
          <w:rFonts w:ascii="Helvetica" w:hAnsi="Helvetica" w:cs="Times"/>
          <w:sz w:val="40"/>
          <w:szCs w:val="40"/>
          <w:lang w:val="en-GB"/>
        </w:rPr>
        <w:t>.19</w:t>
      </w:r>
    </w:p>
    <w:p w14:paraId="0F0E86AC" w14:textId="77777777" w:rsidR="005378D9" w:rsidRPr="00AD7E29" w:rsidRDefault="005378D9" w:rsidP="00672ABD">
      <w:pPr>
        <w:jc w:val="both"/>
        <w:rPr>
          <w:rFonts w:ascii="Helvetica" w:hAnsi="Helvetica" w:cs="Times"/>
          <w:sz w:val="40"/>
          <w:szCs w:val="40"/>
          <w:lang w:val="en-GB"/>
        </w:rPr>
      </w:pPr>
    </w:p>
    <w:p w14:paraId="477123C9" w14:textId="191B92ED" w:rsidR="00AA1E70" w:rsidRPr="00AD7E29" w:rsidRDefault="00672ABD" w:rsidP="00672ABD">
      <w:pPr>
        <w:jc w:val="both"/>
        <w:rPr>
          <w:rFonts w:ascii="Helvetica" w:hAnsi="Helvetica" w:cs="Times"/>
          <w:sz w:val="40"/>
          <w:szCs w:val="40"/>
          <w:lang w:val="en-GB"/>
        </w:rPr>
      </w:pPr>
      <w:r w:rsidRPr="00AD7E29">
        <w:rPr>
          <w:rFonts w:ascii="Helvetica" w:hAnsi="Helvetica" w:cs="Times"/>
          <w:sz w:val="40"/>
          <w:szCs w:val="40"/>
          <w:lang w:val="en-GB"/>
        </w:rPr>
        <w:t xml:space="preserve">Nowadays, people affected by impaired </w:t>
      </w:r>
      <w:r w:rsidR="00DF7BB7" w:rsidRPr="00AD7E29">
        <w:rPr>
          <w:rFonts w:ascii="Helvetica" w:hAnsi="Helvetica" w:cs="Times"/>
          <w:sz w:val="40"/>
          <w:szCs w:val="40"/>
          <w:lang w:val="en-GB"/>
        </w:rPr>
        <w:t>ambulation</w:t>
      </w:r>
      <w:r w:rsidRPr="00AD7E29">
        <w:rPr>
          <w:rFonts w:ascii="Helvetica" w:hAnsi="Helvetica" w:cs="Times"/>
          <w:sz w:val="40"/>
          <w:szCs w:val="40"/>
          <w:lang w:val="en-GB"/>
        </w:rPr>
        <w:t xml:space="preserve"> share their whole lives with fear </w:t>
      </w:r>
      <w:r w:rsidR="00D41128" w:rsidRPr="00AD7E29">
        <w:rPr>
          <w:rFonts w:ascii="Helvetica" w:hAnsi="Helvetica" w:cs="Times"/>
          <w:sz w:val="40"/>
          <w:szCs w:val="40"/>
          <w:lang w:val="en-GB"/>
        </w:rPr>
        <w:t>of</w:t>
      </w:r>
      <w:r w:rsidRPr="00AD7E29">
        <w:rPr>
          <w:rFonts w:ascii="Helvetica" w:hAnsi="Helvetica" w:cs="Times"/>
          <w:sz w:val="40"/>
          <w:szCs w:val="40"/>
          <w:lang w:val="en-GB"/>
        </w:rPr>
        <w:t xml:space="preserve"> instability, falls and injuries. </w:t>
      </w:r>
      <w:r w:rsidR="00DF7BB7" w:rsidRPr="00AD7E29">
        <w:rPr>
          <w:rFonts w:ascii="Helvetica" w:hAnsi="Helvetica" w:cs="Times"/>
          <w:sz w:val="40"/>
          <w:szCs w:val="40"/>
          <w:lang w:val="en-GB"/>
        </w:rPr>
        <w:t>The MODEL1</w:t>
      </w:r>
      <w:r w:rsidRPr="00AD7E29">
        <w:rPr>
          <w:rFonts w:ascii="Helvetica" w:hAnsi="Helvetica" w:cs="Times"/>
          <w:sz w:val="40"/>
          <w:szCs w:val="40"/>
          <w:lang w:val="en-GB"/>
        </w:rPr>
        <w:t>, a new generation rolling walker</w:t>
      </w:r>
      <w:r w:rsidR="00DF7BB7" w:rsidRPr="00AD7E29">
        <w:rPr>
          <w:rFonts w:ascii="Helvetica" w:hAnsi="Helvetica" w:cs="Times"/>
          <w:sz w:val="40"/>
          <w:szCs w:val="40"/>
          <w:lang w:val="en-GB"/>
        </w:rPr>
        <w:t xml:space="preserve"> made by DARWIN Biomedical</w:t>
      </w:r>
      <w:r w:rsidRPr="00AD7E29">
        <w:rPr>
          <w:rFonts w:ascii="Helvetica" w:hAnsi="Helvetica" w:cs="Times"/>
          <w:sz w:val="40"/>
          <w:szCs w:val="40"/>
          <w:lang w:val="en-GB"/>
        </w:rPr>
        <w:t xml:space="preserve">, enhances traditional walking aids by understanding </w:t>
      </w:r>
      <w:r w:rsidRPr="00AD7E29">
        <w:rPr>
          <w:rFonts w:ascii="Helvetica" w:hAnsi="Helvetica" w:cs="Times"/>
          <w:color w:val="000000" w:themeColor="text1"/>
          <w:sz w:val="40"/>
          <w:szCs w:val="40"/>
          <w:lang w:val="en-GB"/>
        </w:rPr>
        <w:t xml:space="preserve">user needs </w:t>
      </w:r>
      <w:r w:rsidRPr="00AD7E29">
        <w:rPr>
          <w:rFonts w:ascii="Helvetica" w:hAnsi="Helvetica" w:cs="Times"/>
          <w:sz w:val="40"/>
          <w:szCs w:val="40"/>
          <w:lang w:val="en-GB"/>
        </w:rPr>
        <w:t xml:space="preserve">and providing a </w:t>
      </w:r>
      <w:r w:rsidR="00FE0F42" w:rsidRPr="00AD7E29">
        <w:rPr>
          <w:rFonts w:ascii="Helvetica" w:hAnsi="Helvetica" w:cs="Times"/>
          <w:sz w:val="40"/>
          <w:szCs w:val="40"/>
          <w:lang w:val="en-GB"/>
        </w:rPr>
        <w:t>compensating</w:t>
      </w:r>
      <w:r w:rsidRPr="00AD7E29">
        <w:rPr>
          <w:rFonts w:ascii="Helvetica" w:hAnsi="Helvetica" w:cs="Times"/>
          <w:sz w:val="40"/>
          <w:szCs w:val="40"/>
          <w:lang w:val="en-GB"/>
        </w:rPr>
        <w:t xml:space="preserve"> action to the walker via smart-driven wheels.</w:t>
      </w:r>
      <w:r w:rsidR="00DF7BB7" w:rsidRPr="00AD7E29">
        <w:rPr>
          <w:rFonts w:ascii="Helvetica" w:hAnsi="Helvetica" w:cs="Times"/>
          <w:sz w:val="40"/>
          <w:szCs w:val="40"/>
          <w:lang w:val="en-GB"/>
        </w:rPr>
        <w:t xml:space="preserve"> Compared to </w:t>
      </w:r>
      <w:r w:rsidR="00E13745" w:rsidRPr="00AD7E29">
        <w:rPr>
          <w:rFonts w:ascii="Helvetica" w:hAnsi="Helvetica" w:cs="Times"/>
          <w:sz w:val="40"/>
          <w:szCs w:val="40"/>
          <w:lang w:val="en-GB"/>
        </w:rPr>
        <w:t>common</w:t>
      </w:r>
      <w:r w:rsidR="00DF7BB7" w:rsidRPr="00AD7E29">
        <w:rPr>
          <w:rFonts w:ascii="Helvetica" w:hAnsi="Helvetica" w:cs="Times"/>
          <w:sz w:val="40"/>
          <w:szCs w:val="40"/>
          <w:lang w:val="en-GB"/>
        </w:rPr>
        <w:t xml:space="preserve"> </w:t>
      </w:r>
      <w:r w:rsidR="003A3E39" w:rsidRPr="00AD7E29">
        <w:rPr>
          <w:rFonts w:ascii="Helvetica" w:hAnsi="Helvetica" w:cs="Times"/>
          <w:sz w:val="40"/>
          <w:szCs w:val="40"/>
          <w:lang w:val="en-GB"/>
        </w:rPr>
        <w:t xml:space="preserve">ambulatory </w:t>
      </w:r>
      <w:r w:rsidR="00496DC6" w:rsidRPr="00AD7E29">
        <w:rPr>
          <w:rFonts w:ascii="Helvetica" w:hAnsi="Helvetica" w:cs="Times"/>
          <w:sz w:val="40"/>
          <w:szCs w:val="40"/>
          <w:lang w:val="en-GB"/>
        </w:rPr>
        <w:t>aids</w:t>
      </w:r>
      <w:r w:rsidR="00DF7BB7" w:rsidRPr="00AD7E29">
        <w:rPr>
          <w:rFonts w:ascii="Helvetica" w:hAnsi="Helvetica" w:cs="Times"/>
          <w:sz w:val="40"/>
          <w:szCs w:val="40"/>
          <w:lang w:val="en-GB"/>
        </w:rPr>
        <w:t xml:space="preserve">, </w:t>
      </w:r>
      <w:r w:rsidR="00BF40E4" w:rsidRPr="00AD7E29">
        <w:rPr>
          <w:rFonts w:ascii="Helvetica" w:hAnsi="Helvetica" w:cs="Times"/>
          <w:sz w:val="40"/>
          <w:szCs w:val="40"/>
          <w:lang w:val="en-GB"/>
        </w:rPr>
        <w:t xml:space="preserve">such as canes or wheelchairs, our smart rolling walker provides </w:t>
      </w:r>
      <w:r w:rsidR="00DF7BB7" w:rsidRPr="00AD7E29">
        <w:rPr>
          <w:rFonts w:ascii="Helvetica" w:hAnsi="Helvetica" w:cs="Times"/>
          <w:sz w:val="40"/>
          <w:szCs w:val="40"/>
          <w:lang w:val="en-GB"/>
        </w:rPr>
        <w:t xml:space="preserve">a </w:t>
      </w:r>
      <w:r w:rsidR="00496DC6" w:rsidRPr="00AD7E29">
        <w:rPr>
          <w:rFonts w:ascii="Helvetica" w:hAnsi="Helvetica" w:cs="Times"/>
          <w:sz w:val="40"/>
          <w:szCs w:val="40"/>
          <w:lang w:val="en-GB"/>
        </w:rPr>
        <w:t xml:space="preserve">far </w:t>
      </w:r>
      <w:r w:rsidR="00DF7BB7" w:rsidRPr="00AD7E29">
        <w:rPr>
          <w:rFonts w:ascii="Helvetica" w:hAnsi="Helvetica" w:cs="Times"/>
          <w:sz w:val="40"/>
          <w:szCs w:val="40"/>
          <w:lang w:val="en-GB"/>
        </w:rPr>
        <w:t xml:space="preserve">superior </w:t>
      </w:r>
      <w:r w:rsidR="008A4933" w:rsidRPr="00AD7E29">
        <w:rPr>
          <w:rFonts w:ascii="Helvetica" w:hAnsi="Helvetica" w:cs="Times"/>
          <w:sz w:val="40"/>
          <w:szCs w:val="40"/>
          <w:lang w:val="en-GB"/>
        </w:rPr>
        <w:t xml:space="preserve">and safer </w:t>
      </w:r>
      <w:r w:rsidR="00DF7BB7" w:rsidRPr="00AD7E29">
        <w:rPr>
          <w:rFonts w:ascii="Helvetica" w:hAnsi="Helvetica" w:cs="Times"/>
          <w:sz w:val="40"/>
          <w:szCs w:val="40"/>
          <w:lang w:val="en-GB"/>
        </w:rPr>
        <w:t>user experience by preventing and avoiding falls</w:t>
      </w:r>
      <w:r w:rsidR="00496DC6" w:rsidRPr="00AD7E29">
        <w:rPr>
          <w:rFonts w:ascii="Helvetica" w:hAnsi="Helvetica" w:cs="Times"/>
          <w:sz w:val="40"/>
          <w:szCs w:val="40"/>
          <w:lang w:val="en-GB"/>
        </w:rPr>
        <w:t xml:space="preserve"> and assisting the</w:t>
      </w:r>
      <w:r w:rsidR="00BF40E4" w:rsidRPr="00AD7E29">
        <w:rPr>
          <w:rFonts w:ascii="Helvetica" w:hAnsi="Helvetica" w:cs="Times"/>
          <w:sz w:val="40"/>
          <w:szCs w:val="40"/>
          <w:lang w:val="en-GB"/>
        </w:rPr>
        <w:t xml:space="preserve"> user</w:t>
      </w:r>
      <w:r w:rsidR="00496DC6" w:rsidRPr="00AD7E29">
        <w:rPr>
          <w:rFonts w:ascii="Helvetica" w:hAnsi="Helvetica" w:cs="Times"/>
          <w:sz w:val="40"/>
          <w:szCs w:val="40"/>
          <w:lang w:val="en-GB"/>
        </w:rPr>
        <w:t xml:space="preserve"> during their daily activities</w:t>
      </w:r>
      <w:r w:rsidR="00DF7BB7" w:rsidRPr="00AD7E29">
        <w:rPr>
          <w:rFonts w:ascii="Helvetica" w:hAnsi="Helvetica" w:cs="Times"/>
          <w:sz w:val="40"/>
          <w:szCs w:val="40"/>
          <w:lang w:val="en-GB"/>
        </w:rPr>
        <w:t>. Investing in our</w:t>
      </w:r>
      <w:r w:rsidR="00F674C0" w:rsidRPr="00AD7E29">
        <w:rPr>
          <w:rFonts w:ascii="Helvetica" w:hAnsi="Helvetica" w:cs="Times"/>
          <w:sz w:val="40"/>
          <w:szCs w:val="40"/>
          <w:lang w:val="en-GB"/>
        </w:rPr>
        <w:t xml:space="preserve"> device</w:t>
      </w:r>
      <w:r w:rsidR="00DF7BB7" w:rsidRPr="00AD7E29">
        <w:rPr>
          <w:rFonts w:ascii="Helvetica" w:hAnsi="Helvetica" w:cs="Times"/>
          <w:sz w:val="40"/>
          <w:szCs w:val="40"/>
          <w:lang w:val="en-GB"/>
        </w:rPr>
        <w:t xml:space="preserve"> will empower users</w:t>
      </w:r>
      <w:r w:rsidR="00682CE9" w:rsidRPr="00AD7E29">
        <w:rPr>
          <w:rFonts w:ascii="Helvetica" w:hAnsi="Helvetica" w:cs="Times"/>
          <w:sz w:val="40"/>
          <w:szCs w:val="40"/>
          <w:lang w:val="en-GB"/>
        </w:rPr>
        <w:t xml:space="preserve"> to be more functional and independent in their daily lives.</w:t>
      </w:r>
      <w:r w:rsidR="00DF7BB7" w:rsidRPr="00AD7E29">
        <w:rPr>
          <w:rFonts w:ascii="Helvetica" w:hAnsi="Helvetica" w:cs="Times"/>
          <w:sz w:val="40"/>
          <w:szCs w:val="40"/>
          <w:lang w:val="en-GB"/>
        </w:rPr>
        <w:t xml:space="preserve"> </w:t>
      </w:r>
      <w:r w:rsidR="00682CE9" w:rsidRPr="00AD7E29">
        <w:rPr>
          <w:rFonts w:ascii="Helvetica" w:hAnsi="Helvetica" w:cs="Times"/>
          <w:sz w:val="40"/>
          <w:szCs w:val="40"/>
          <w:lang w:val="en-GB"/>
        </w:rPr>
        <w:t xml:space="preserve">This will </w:t>
      </w:r>
      <w:r w:rsidR="00DF7BB7" w:rsidRPr="00AD7E29">
        <w:rPr>
          <w:rFonts w:ascii="Helvetica" w:hAnsi="Helvetica" w:cs="Times"/>
          <w:sz w:val="40"/>
          <w:szCs w:val="40"/>
          <w:lang w:val="en-GB"/>
        </w:rPr>
        <w:t>reduce costs from falls and injuries</w:t>
      </w:r>
      <w:r w:rsidR="00682CE9" w:rsidRPr="00AD7E29">
        <w:rPr>
          <w:rFonts w:ascii="Helvetica" w:hAnsi="Helvetica" w:cs="Times"/>
          <w:sz w:val="40"/>
          <w:szCs w:val="40"/>
          <w:lang w:val="en-GB"/>
        </w:rPr>
        <w:t xml:space="preserve"> </w:t>
      </w:r>
      <w:r w:rsidR="00DF7BB7" w:rsidRPr="00AD7E29">
        <w:rPr>
          <w:rFonts w:ascii="Helvetica" w:hAnsi="Helvetica" w:cs="Times"/>
          <w:sz w:val="40"/>
          <w:szCs w:val="40"/>
          <w:lang w:val="en-GB"/>
        </w:rPr>
        <w:t xml:space="preserve">and make DARWIN </w:t>
      </w:r>
      <w:r w:rsidR="00F8782E" w:rsidRPr="00AD7E29">
        <w:rPr>
          <w:rFonts w:ascii="Helvetica" w:hAnsi="Helvetica" w:cs="Times"/>
          <w:sz w:val="40"/>
          <w:szCs w:val="40"/>
          <w:lang w:val="en-GB"/>
        </w:rPr>
        <w:t xml:space="preserve">Biomedical </w:t>
      </w:r>
      <w:r w:rsidR="00DF7BB7" w:rsidRPr="00AD7E29">
        <w:rPr>
          <w:rFonts w:ascii="Helvetica" w:hAnsi="Helvetica" w:cs="Times"/>
          <w:sz w:val="40"/>
          <w:szCs w:val="40"/>
          <w:lang w:val="en-GB"/>
        </w:rPr>
        <w:t>a very profitable and truly user-</w:t>
      </w:r>
      <w:r w:rsidR="00DF7BB7" w:rsidRPr="00AD7E29">
        <w:rPr>
          <w:rFonts w:ascii="Helvetica" w:hAnsi="Helvetica" w:cs="Times"/>
          <w:sz w:val="40"/>
          <w:szCs w:val="40"/>
          <w:lang w:val="en-US"/>
        </w:rPr>
        <w:t>cent</w:t>
      </w:r>
      <w:r w:rsidR="00783B60" w:rsidRPr="00AD7E29">
        <w:rPr>
          <w:rFonts w:ascii="Helvetica" w:hAnsi="Helvetica" w:cs="Times"/>
          <w:sz w:val="40"/>
          <w:szCs w:val="40"/>
          <w:lang w:val="en-US"/>
        </w:rPr>
        <w:t>e</w:t>
      </w:r>
      <w:r w:rsidR="00DF7BB7" w:rsidRPr="00AD7E29">
        <w:rPr>
          <w:rFonts w:ascii="Helvetica" w:hAnsi="Helvetica" w:cs="Times"/>
          <w:sz w:val="40"/>
          <w:szCs w:val="40"/>
          <w:lang w:val="en-US"/>
        </w:rPr>
        <w:t>red</w:t>
      </w:r>
      <w:r w:rsidR="00DF7BB7" w:rsidRPr="00AD7E29">
        <w:rPr>
          <w:rFonts w:ascii="Helvetica" w:hAnsi="Helvetica" w:cs="Times"/>
          <w:sz w:val="40"/>
          <w:szCs w:val="40"/>
          <w:lang w:val="en-GB"/>
        </w:rPr>
        <w:t xml:space="preserve"> company with</w:t>
      </w:r>
      <w:r w:rsidR="00783B60" w:rsidRPr="00AD7E29">
        <w:rPr>
          <w:rFonts w:ascii="Helvetica" w:hAnsi="Helvetica" w:cs="Times"/>
          <w:sz w:val="40"/>
          <w:szCs w:val="40"/>
          <w:lang w:val="en-GB"/>
        </w:rPr>
        <w:t xml:space="preserve"> unique smart-driven tools for mobility.</w:t>
      </w:r>
      <w:bookmarkEnd w:id="0"/>
    </w:p>
    <w:sectPr w:rsidR="00AA1E70" w:rsidRPr="00AD7E29" w:rsidSect="00AD55C8"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BD"/>
    <w:rsid w:val="00015173"/>
    <w:rsid w:val="000571AC"/>
    <w:rsid w:val="000711AF"/>
    <w:rsid w:val="000A36DE"/>
    <w:rsid w:val="00211F1B"/>
    <w:rsid w:val="003A3E39"/>
    <w:rsid w:val="00496DC6"/>
    <w:rsid w:val="005378D9"/>
    <w:rsid w:val="005B3278"/>
    <w:rsid w:val="00672ABD"/>
    <w:rsid w:val="00682CE9"/>
    <w:rsid w:val="00722F79"/>
    <w:rsid w:val="00783B60"/>
    <w:rsid w:val="008508D7"/>
    <w:rsid w:val="008A4933"/>
    <w:rsid w:val="00A516CC"/>
    <w:rsid w:val="00A958EC"/>
    <w:rsid w:val="00AA1E70"/>
    <w:rsid w:val="00AA7B3E"/>
    <w:rsid w:val="00AD55C8"/>
    <w:rsid w:val="00AD7E29"/>
    <w:rsid w:val="00BF40E4"/>
    <w:rsid w:val="00D03206"/>
    <w:rsid w:val="00D41128"/>
    <w:rsid w:val="00DF7BB7"/>
    <w:rsid w:val="00E105C2"/>
    <w:rsid w:val="00E13745"/>
    <w:rsid w:val="00F128E5"/>
    <w:rsid w:val="00F61931"/>
    <w:rsid w:val="00F674C0"/>
    <w:rsid w:val="00F8782E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C6B6C7"/>
  <w15:chartTrackingRefBased/>
  <w15:docId w15:val="{FED984F5-65E2-FD47-BB13-1B8BB922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CC"/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206"/>
    <w:pPr>
      <w:keepNext/>
      <w:keepLines/>
      <w:spacing w:before="240"/>
      <w:ind w:left="200"/>
      <w:jc w:val="both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16C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516CC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16C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516CC"/>
    <w:pPr>
      <w:numPr>
        <w:ilvl w:val="1"/>
      </w:numPr>
      <w:spacing w:after="160"/>
    </w:pPr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516CC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autoRedefine/>
    <w:uiPriority w:val="1"/>
    <w:qFormat/>
    <w:rsid w:val="00A516CC"/>
    <w:rPr>
      <w:rFonts w:ascii="Times" w:hAnsi="Times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03206"/>
    <w:rPr>
      <w:rFonts w:ascii="Times" w:eastAsiaTheme="majorEastAsia" w:hAnsi="Times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6CC"/>
    <w:rPr>
      <w:rFonts w:ascii="Times" w:eastAsiaTheme="majorEastAsia" w:hAnsi="Times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Jiménez Loygorri</dc:creator>
  <cp:keywords/>
  <dc:description/>
  <cp:lastModifiedBy>Adrián Jiménez Loygorri</cp:lastModifiedBy>
  <cp:revision>27</cp:revision>
  <dcterms:created xsi:type="dcterms:W3CDTF">2019-09-03T07:14:00Z</dcterms:created>
  <dcterms:modified xsi:type="dcterms:W3CDTF">2019-12-02T18:45:00Z</dcterms:modified>
</cp:coreProperties>
</file>